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DB" w:rsidRDefault="00486FB3">
      <w:pPr>
        <w:pStyle w:val="Corpotesto"/>
        <w:ind w:left="23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494.2pt;height:19.8pt;mso-position-horizontal-relative:char;mso-position-vertical-relative:line" coordsize="9884,396">
            <v:shape id="_x0000_s1029" style="position:absolute;width:9884;height:396" coordsize="9884,396" path="m9883,12r-7,l9876,r-12,l9864,12r,362l12,374,12,12r9852,l9864,,,,,12,,374r,10l12,384r,12l9883,396r,-12l9883,374r,-362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7;top:4;width:9860;height:375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;top:12;width:9852;height:362" filled="f" stroked="f">
              <v:textbox style="mso-next-textbox:#_x0000_s1027" inset="0,0,0,0">
                <w:txbxContent>
                  <w:p w:rsidR="008F33DB" w:rsidRDefault="00486FB3">
                    <w:pPr>
                      <w:spacing w:before="17"/>
                      <w:ind w:left="1230" w:right="123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ALLEGATO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VII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–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AUTOCERTIFICAZIONE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COVID-19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F33DB" w:rsidRDefault="008F33DB">
      <w:pPr>
        <w:pStyle w:val="Corpotesto"/>
        <w:spacing w:before="4"/>
        <w:ind w:left="0"/>
        <w:rPr>
          <w:sz w:val="17"/>
        </w:rPr>
      </w:pPr>
    </w:p>
    <w:p w:rsidR="008F33DB" w:rsidRDefault="00486FB3">
      <w:pPr>
        <w:pStyle w:val="Corpotesto"/>
        <w:spacing w:before="91"/>
        <w:ind w:right="679"/>
        <w:jc w:val="both"/>
      </w:pPr>
      <w:r>
        <w:t xml:space="preserve">Il/La sottoscritto/a </w:t>
      </w:r>
      <w:r>
        <w:rPr>
          <w:b/>
        </w:rPr>
        <w:t xml:space="preserve">Sig./Sig.ra “NOME” “COGNOME” </w:t>
      </w:r>
      <w:r>
        <w:t xml:space="preserve">nato/a </w:t>
      </w:r>
      <w:proofErr w:type="spellStart"/>
      <w:r>
        <w:t>a</w:t>
      </w:r>
      <w:proofErr w:type="spellEnd"/>
      <w:r>
        <w:t xml:space="preserve"> “LUOGO DI NASCITA” (“PROV”) il</w:t>
      </w:r>
      <w:r>
        <w:rPr>
          <w:spacing w:val="1"/>
        </w:rPr>
        <w:t xml:space="preserve"> </w:t>
      </w:r>
      <w:r>
        <w:t>“DATA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NASCITA”</w:t>
      </w:r>
      <w:r>
        <w:rPr>
          <w:spacing w:val="1"/>
        </w:rPr>
        <w:t xml:space="preserve"> </w:t>
      </w:r>
      <w:r>
        <w:t>residente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“CITTÀ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RESIDENZA”</w:t>
      </w:r>
      <w:r>
        <w:rPr>
          <w:spacing w:val="1"/>
        </w:rPr>
        <w:t xml:space="preserve"> </w:t>
      </w:r>
      <w:r>
        <w:t>(“PROV”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CAP</w:t>
      </w:r>
      <w:r>
        <w:rPr>
          <w:spacing w:val="1"/>
        </w:rPr>
        <w:t xml:space="preserve"> </w:t>
      </w:r>
      <w:r>
        <w:t>“CAP”)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“INDIRIZZO_RESIDENZA”</w:t>
      </w:r>
      <w:r>
        <w:rPr>
          <w:spacing w:val="-1"/>
        </w:rPr>
        <w:t xml:space="preserve"> </w:t>
      </w:r>
      <w:r>
        <w:t>(“CODICE</w:t>
      </w:r>
      <w:r>
        <w:rPr>
          <w:spacing w:val="-1"/>
        </w:rPr>
        <w:t xml:space="preserve"> </w:t>
      </w:r>
      <w:r>
        <w:t>FISCALE”)</w:t>
      </w:r>
    </w:p>
    <w:p w:rsidR="008F33DB" w:rsidRDefault="00486FB3">
      <w:pPr>
        <w:pStyle w:val="Corpotesto"/>
        <w:tabs>
          <w:tab w:val="left" w:pos="4353"/>
          <w:tab w:val="left" w:pos="5632"/>
          <w:tab w:val="left" w:pos="7386"/>
          <w:tab w:val="left" w:pos="8601"/>
        </w:tabs>
        <w:ind w:right="2076"/>
      </w:pP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(tipo”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Rilasciato</w:t>
      </w:r>
      <w:r>
        <w:rPr>
          <w:spacing w:val="-6"/>
        </w:rPr>
        <w:t xml:space="preserve"> </w:t>
      </w:r>
      <w:r>
        <w:t>da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8F33DB" w:rsidRDefault="00486FB3">
      <w:pPr>
        <w:pStyle w:val="Corpotesto"/>
        <w:ind w:right="427"/>
      </w:pP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conseguenze penali</w:t>
      </w:r>
      <w:r>
        <w:rPr>
          <w:spacing w:val="2"/>
        </w:rPr>
        <w:t xml:space="preserve"> </w:t>
      </w:r>
      <w:r>
        <w:t>previst</w:t>
      </w:r>
      <w:r>
        <w:t>e</w:t>
      </w:r>
      <w:r>
        <w:rPr>
          <w:spacing w:val="2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dichiarazione</w:t>
      </w:r>
      <w:r>
        <w:rPr>
          <w:spacing w:val="2"/>
        </w:rPr>
        <w:t xml:space="preserve"> </w:t>
      </w:r>
      <w:r>
        <w:t>mendace</w:t>
      </w:r>
      <w:r>
        <w:rPr>
          <w:spacing w:val="-2"/>
        </w:rPr>
        <w:t xml:space="preserve"> </w:t>
      </w:r>
      <w:r>
        <w:t>ex</w:t>
      </w:r>
      <w:r>
        <w:rPr>
          <w:spacing w:val="4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DPR</w:t>
      </w:r>
      <w:r>
        <w:rPr>
          <w:spacing w:val="-52"/>
        </w:rPr>
        <w:t xml:space="preserve"> </w:t>
      </w:r>
      <w:r>
        <w:t>N.445/2000</w:t>
      </w:r>
    </w:p>
    <w:p w:rsidR="008F33DB" w:rsidRDefault="00486FB3">
      <w:pPr>
        <w:pStyle w:val="Titolo2"/>
        <w:spacing w:before="8"/>
        <w:ind w:left="662" w:right="997"/>
      </w:pPr>
      <w:r>
        <w:t>DICHIARA</w:t>
      </w:r>
      <w:r>
        <w:rPr>
          <w:spacing w:val="-5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RESPONSABILITÀ</w:t>
      </w:r>
    </w:p>
    <w:p w:rsidR="008F33DB" w:rsidRDefault="008F33DB">
      <w:pPr>
        <w:pStyle w:val="Corpotesto"/>
        <w:spacing w:before="4"/>
        <w:ind w:left="0"/>
        <w:rPr>
          <w:b/>
          <w:sz w:val="21"/>
        </w:rPr>
      </w:pPr>
    </w:p>
    <w:p w:rsidR="008F33DB" w:rsidRDefault="00486FB3">
      <w:pPr>
        <w:pStyle w:val="Paragrafoelenco"/>
        <w:numPr>
          <w:ilvl w:val="1"/>
          <w:numId w:val="7"/>
        </w:numPr>
        <w:tabs>
          <w:tab w:val="left" w:pos="521"/>
        </w:tabs>
        <w:ind w:right="675" w:firstLine="0"/>
      </w:pP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b/>
          <w:spacing w:val="-1"/>
        </w:rPr>
        <w:t>non</w:t>
      </w:r>
      <w:r>
        <w:rPr>
          <w:b/>
          <w:spacing w:val="-13"/>
        </w:rPr>
        <w:t xml:space="preserve"> </w:t>
      </w:r>
      <w:r>
        <w:rPr>
          <w:spacing w:val="-1"/>
        </w:rPr>
        <w:t>presentare</w:t>
      </w:r>
      <w:r>
        <w:rPr>
          <w:spacing w:val="-12"/>
        </w:rPr>
        <w:t xml:space="preserve"> </w:t>
      </w:r>
      <w:r>
        <w:rPr>
          <w:b/>
          <w:spacing w:val="-1"/>
        </w:rPr>
        <w:t>febbre</w:t>
      </w:r>
      <w:r>
        <w:rPr>
          <w:b/>
          <w:spacing w:val="-11"/>
        </w:rPr>
        <w:t xml:space="preserve"> </w:t>
      </w:r>
      <w:r>
        <w:rPr>
          <w:b/>
        </w:rPr>
        <w:t>superiore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37,5°C</w:t>
      </w:r>
      <w:r>
        <w:rPr>
          <w:b/>
          <w:spacing w:val="-13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sintomatologie</w:t>
      </w:r>
      <w:r>
        <w:rPr>
          <w:b/>
          <w:spacing w:val="-12"/>
        </w:rPr>
        <w:t xml:space="preserve"> </w:t>
      </w:r>
      <w:proofErr w:type="spellStart"/>
      <w:r>
        <w:t>simil</w:t>
      </w:r>
      <w:proofErr w:type="spellEnd"/>
      <w:r>
        <w:t>-influenzali</w:t>
      </w:r>
      <w:r>
        <w:rPr>
          <w:spacing w:val="-11"/>
        </w:rPr>
        <w:t xml:space="preserve"> </w:t>
      </w:r>
      <w:r>
        <w:t>(come,</w:t>
      </w:r>
      <w:r>
        <w:rPr>
          <w:spacing w:val="-12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es.,</w:t>
      </w:r>
      <w:r>
        <w:rPr>
          <w:spacing w:val="-12"/>
        </w:rPr>
        <w:t xml:space="preserve"> </w:t>
      </w:r>
      <w:r>
        <w:t>tosse,</w:t>
      </w:r>
      <w:r>
        <w:rPr>
          <w:spacing w:val="-12"/>
        </w:rPr>
        <w:t xml:space="preserve"> </w:t>
      </w:r>
      <w:r>
        <w:t>alterata</w:t>
      </w:r>
      <w:r>
        <w:rPr>
          <w:spacing w:val="-52"/>
        </w:rPr>
        <w:t xml:space="preserve"> </w:t>
      </w:r>
      <w:r>
        <w:t>percezione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sapori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odori,</w:t>
      </w:r>
      <w:r>
        <w:rPr>
          <w:spacing w:val="-1"/>
        </w:rPr>
        <w:t xml:space="preserve"> </w:t>
      </w:r>
      <w:r>
        <w:t>disturbi</w:t>
      </w:r>
      <w:r>
        <w:rPr>
          <w:spacing w:val="1"/>
        </w:rPr>
        <w:t xml:space="preserve"> </w:t>
      </w:r>
      <w:r>
        <w:t>intestinali,</w:t>
      </w:r>
      <w:r>
        <w:rPr>
          <w:spacing w:val="-7"/>
        </w:rPr>
        <w:t xml:space="preserve"> </w:t>
      </w:r>
      <w:r>
        <w:t>etc.);</w:t>
      </w:r>
    </w:p>
    <w:p w:rsidR="008F33DB" w:rsidRDefault="00486FB3">
      <w:pPr>
        <w:pStyle w:val="Paragrafoelenco"/>
        <w:numPr>
          <w:ilvl w:val="1"/>
          <w:numId w:val="7"/>
        </w:numPr>
        <w:tabs>
          <w:tab w:val="left" w:pos="495"/>
        </w:tabs>
        <w:spacing w:before="157"/>
        <w:ind w:right="682" w:firstLine="0"/>
      </w:pPr>
      <w:r>
        <w:t>di non essere a conoscenza di essere entrato in contatto stretto con nessun caso confermato di COVID-19</w:t>
      </w:r>
      <w:r>
        <w:rPr>
          <w:spacing w:val="1"/>
        </w:rPr>
        <w:t xml:space="preserve"> </w:t>
      </w:r>
      <w:r>
        <w:t>negli ultimi</w:t>
      </w:r>
      <w:r>
        <w:rPr>
          <w:spacing w:val="1"/>
        </w:rPr>
        <w:t xml:space="preserve"> </w:t>
      </w:r>
      <w:r>
        <w:t>14 giorni;</w:t>
      </w:r>
    </w:p>
    <w:p w:rsidR="008F33DB" w:rsidRDefault="00486FB3">
      <w:pPr>
        <w:pStyle w:val="Paragrafoelenco"/>
        <w:numPr>
          <w:ilvl w:val="1"/>
          <w:numId w:val="7"/>
        </w:numPr>
        <w:tabs>
          <w:tab w:val="left" w:pos="478"/>
        </w:tabs>
        <w:spacing w:before="159"/>
        <w:ind w:left="477" w:hanging="128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quarantena</w:t>
      </w:r>
      <w:r>
        <w:rPr>
          <w:spacing w:val="-4"/>
        </w:rPr>
        <w:t xml:space="preserve"> </w:t>
      </w:r>
      <w:r>
        <w:t>obbligatoria</w:t>
      </w:r>
      <w:r>
        <w:rPr>
          <w:spacing w:val="-6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prescrizioni</w:t>
      </w:r>
      <w:r>
        <w:rPr>
          <w:spacing w:val="-6"/>
        </w:rPr>
        <w:t xml:space="preserve"> </w:t>
      </w:r>
      <w:r>
        <w:t>normative</w:t>
      </w:r>
      <w:r>
        <w:rPr>
          <w:spacing w:val="-4"/>
        </w:rPr>
        <w:t xml:space="preserve"> </w:t>
      </w:r>
      <w:r>
        <w:t>vigenti;</w:t>
      </w:r>
    </w:p>
    <w:p w:rsidR="008F33DB" w:rsidRDefault="00486FB3">
      <w:pPr>
        <w:pStyle w:val="Titolo2"/>
        <w:numPr>
          <w:ilvl w:val="0"/>
          <w:numId w:val="1"/>
        </w:numPr>
        <w:tabs>
          <w:tab w:val="left" w:pos="581"/>
        </w:tabs>
        <w:spacing w:before="157" w:line="484" w:lineRule="auto"/>
        <w:ind w:right="6010" w:firstLine="0"/>
        <w:jc w:val="both"/>
      </w:pPr>
      <w:r>
        <w:rPr>
          <w:b w:val="0"/>
        </w:rPr>
        <w:t xml:space="preserve">di </w:t>
      </w:r>
      <w:r>
        <w:t>non essere risultato positivo a COVID-19</w:t>
      </w:r>
      <w:r>
        <w:rPr>
          <w:spacing w:val="-52"/>
        </w:rPr>
        <w:t xml:space="preserve"> </w:t>
      </w:r>
      <w:r>
        <w:t>oppure</w:t>
      </w:r>
    </w:p>
    <w:p w:rsidR="008F33DB" w:rsidRDefault="00486FB3">
      <w:pPr>
        <w:pStyle w:val="Paragrafoelenco"/>
        <w:numPr>
          <w:ilvl w:val="0"/>
          <w:numId w:val="1"/>
        </w:numPr>
        <w:tabs>
          <w:tab w:val="left" w:pos="598"/>
        </w:tabs>
        <w:ind w:right="679" w:hanging="3"/>
      </w:pPr>
      <w:r>
        <w:t xml:space="preserve">di essere risultato positivo, ma </w:t>
      </w:r>
      <w:r>
        <w:rPr>
          <w:b/>
        </w:rPr>
        <w:t>di possedere idonea certificazione medica da cui risulta la “avvenuta</w:t>
      </w:r>
      <w:r>
        <w:rPr>
          <w:b/>
          <w:spacing w:val="1"/>
        </w:rPr>
        <w:t xml:space="preserve"> </w:t>
      </w:r>
      <w:r>
        <w:rPr>
          <w:b/>
        </w:rPr>
        <w:t xml:space="preserve">negativizzazione” </w:t>
      </w:r>
      <w:r>
        <w:t>secondo le modalità previste, rilasciate dal Dipartimento di Prevenzione territoria</w:t>
      </w:r>
      <w:r>
        <w:t>le di</w:t>
      </w:r>
      <w:r>
        <w:rPr>
          <w:spacing w:val="1"/>
        </w:rPr>
        <w:t xml:space="preserve"> </w:t>
      </w:r>
      <w:r>
        <w:t>competenza</w:t>
      </w:r>
      <w:r>
        <w:rPr>
          <w:spacing w:val="-3"/>
        </w:rPr>
        <w:t xml:space="preserve"> </w:t>
      </w:r>
      <w:r>
        <w:t>o altra Autorità</w:t>
      </w:r>
      <w:r>
        <w:rPr>
          <w:spacing w:val="-5"/>
        </w:rPr>
        <w:t xml:space="preserve"> </w:t>
      </w:r>
      <w:r>
        <w:t>sanitaria</w:t>
      </w:r>
      <w:r>
        <w:rPr>
          <w:spacing w:val="-2"/>
        </w:rPr>
        <w:t xml:space="preserve"> </w:t>
      </w:r>
      <w:r>
        <w:t>competente;</w:t>
      </w:r>
    </w:p>
    <w:p w:rsidR="008F33DB" w:rsidRDefault="008F33DB">
      <w:pPr>
        <w:pStyle w:val="Corpotesto"/>
        <w:spacing w:before="3"/>
        <w:ind w:left="0"/>
        <w:rPr>
          <w:sz w:val="21"/>
        </w:rPr>
      </w:pPr>
    </w:p>
    <w:p w:rsidR="008F33DB" w:rsidRDefault="00486FB3">
      <w:pPr>
        <w:pStyle w:val="Titolo2"/>
        <w:ind w:left="662" w:right="995"/>
      </w:pPr>
      <w:r>
        <w:t>E</w:t>
      </w:r>
      <w:r>
        <w:rPr>
          <w:spacing w:val="-4"/>
        </w:rPr>
        <w:t xml:space="preserve"> </w:t>
      </w:r>
      <w:r>
        <w:t>SI IMPEGNA</w:t>
      </w:r>
    </w:p>
    <w:p w:rsidR="008F33DB" w:rsidRDefault="008F33DB">
      <w:pPr>
        <w:pStyle w:val="Corpotesto"/>
        <w:spacing w:before="5"/>
        <w:ind w:left="0"/>
        <w:rPr>
          <w:b/>
          <w:sz w:val="21"/>
        </w:rPr>
      </w:pPr>
    </w:p>
    <w:p w:rsidR="008F33DB" w:rsidRDefault="00486FB3">
      <w:pPr>
        <w:pStyle w:val="Corpotesto"/>
        <w:ind w:right="677"/>
        <w:jc w:val="both"/>
      </w:pPr>
      <w:r>
        <w:t>a tenere corretti comportamenti da osservare nei luoghi di svolgimento del concorso ai fini della prevenzione</w:t>
      </w:r>
      <w:r>
        <w:rPr>
          <w:spacing w:val="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dimissione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COVID-19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attuare</w:t>
      </w:r>
      <w:r>
        <w:rPr>
          <w:spacing w:val="-13"/>
        </w:rPr>
        <w:t xml:space="preserve"> </w:t>
      </w:r>
      <w:r>
        <w:t>tutte</w:t>
      </w:r>
      <w:r>
        <w:rPr>
          <w:spacing w:val="-14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raccomandazioni</w:t>
      </w:r>
      <w:r>
        <w:rPr>
          <w:spacing w:val="-10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procedure</w:t>
      </w:r>
      <w:r>
        <w:rPr>
          <w:spacing w:val="-13"/>
        </w:rPr>
        <w:t xml:space="preserve"> </w:t>
      </w:r>
      <w:r>
        <w:t>indicate</w:t>
      </w:r>
      <w:r>
        <w:rPr>
          <w:spacing w:val="-13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“Piano</w:t>
      </w:r>
      <w:r>
        <w:rPr>
          <w:spacing w:val="-13"/>
        </w:rPr>
        <w:t xml:space="preserve"> </w:t>
      </w:r>
      <w:r>
        <w:t>operativo</w:t>
      </w:r>
      <w:r>
        <w:rPr>
          <w:spacing w:val="-53"/>
        </w:rPr>
        <w:t xml:space="preserve"> </w:t>
      </w:r>
      <w:r>
        <w:t>per la gestione e organizzazione dei concorsi del Comune di Carloforte” redatto dall’Amministrazione</w:t>
      </w:r>
      <w:r>
        <w:rPr>
          <w:spacing w:val="1"/>
        </w:rPr>
        <w:t xml:space="preserve"> </w:t>
      </w:r>
      <w:r>
        <w:t>Comunale e reso noto con la pubblicazione sul sito istituzionale dell’Ente, nella sezione “Amministrazione</w:t>
      </w:r>
      <w:r>
        <w:rPr>
          <w:spacing w:val="1"/>
        </w:rPr>
        <w:t xml:space="preserve"> </w:t>
      </w:r>
      <w:r>
        <w:t>Traspare</w:t>
      </w:r>
      <w:r>
        <w:t>nte</w:t>
      </w:r>
      <w:r>
        <w:rPr>
          <w:spacing w:val="-1"/>
        </w:rPr>
        <w:t xml:space="preserve"> </w:t>
      </w:r>
      <w:r>
        <w:t>-</w:t>
      </w:r>
      <w:r>
        <w:rPr>
          <w:spacing w:val="49"/>
        </w:rPr>
        <w:t xml:space="preserve"> </w:t>
      </w:r>
      <w:r>
        <w:t>Bandi</w:t>
      </w:r>
      <w:r>
        <w:rPr>
          <w:spacing w:val="1"/>
        </w:rPr>
        <w:t xml:space="preserve"> </w:t>
      </w:r>
      <w:r>
        <w:t>di Concorso”, di</w:t>
      </w:r>
      <w:r>
        <w:rPr>
          <w:spacing w:val="1"/>
        </w:rPr>
        <w:t xml:space="preserve"> </w:t>
      </w:r>
      <w:r>
        <w:t>cui ha</w:t>
      </w:r>
      <w:r>
        <w:rPr>
          <w:spacing w:val="-2"/>
        </w:rPr>
        <w:t xml:space="preserve"> </w:t>
      </w:r>
      <w:r>
        <w:t>preso piena conoscenza</w:t>
      </w:r>
    </w:p>
    <w:p w:rsidR="008F33DB" w:rsidRDefault="008F33DB">
      <w:pPr>
        <w:pStyle w:val="Corpotesto"/>
        <w:spacing w:before="7"/>
        <w:ind w:left="0"/>
      </w:pPr>
    </w:p>
    <w:p w:rsidR="008F33DB" w:rsidRDefault="00486FB3">
      <w:pPr>
        <w:pStyle w:val="Titolo1"/>
        <w:ind w:left="352"/>
        <w:jc w:val="both"/>
      </w:pPr>
      <w:r>
        <w:t>Informativa</w:t>
      </w:r>
      <w:r>
        <w:rPr>
          <w:spacing w:val="-5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13 -14</w:t>
      </w:r>
      <w:r>
        <w:rPr>
          <w:spacing w:val="-4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Europeo</w:t>
      </w:r>
      <w:r>
        <w:rPr>
          <w:spacing w:val="-2"/>
        </w:rPr>
        <w:t xml:space="preserve"> </w:t>
      </w:r>
      <w:r>
        <w:t>679/2016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</w:p>
    <w:p w:rsidR="008F33DB" w:rsidRDefault="008F33DB">
      <w:pPr>
        <w:pStyle w:val="Corpotesto"/>
        <w:spacing w:before="7"/>
        <w:ind w:left="0"/>
        <w:rPr>
          <w:b/>
          <w:sz w:val="21"/>
        </w:rPr>
      </w:pPr>
    </w:p>
    <w:p w:rsidR="008F33DB" w:rsidRDefault="00486FB3">
      <w:pPr>
        <w:pStyle w:val="Corpotesto"/>
        <w:ind w:right="680"/>
        <w:jc w:val="both"/>
      </w:pPr>
      <w:r>
        <w:t>Dichiaro di essere informato/a, ai</w:t>
      </w:r>
      <w:r>
        <w:rPr>
          <w:spacing w:val="1"/>
        </w:rPr>
        <w:t xml:space="preserve"> </w:t>
      </w:r>
      <w:r>
        <w:t>sensi e per</w:t>
      </w:r>
      <w:r>
        <w:rPr>
          <w:spacing w:val="1"/>
        </w:rPr>
        <w:t xml:space="preserve"> </w:t>
      </w:r>
      <w:r>
        <w:t>gli effetti degli</w:t>
      </w:r>
      <w:r>
        <w:rPr>
          <w:spacing w:val="55"/>
        </w:rPr>
        <w:t xml:space="preserve"> </w:t>
      </w:r>
      <w:r>
        <w:t>artt. 13-14 Regolamento UE 679/2016 in</w:t>
      </w:r>
      <w:r>
        <w:rPr>
          <w:spacing w:val="1"/>
        </w:rPr>
        <w:t xml:space="preserve"> </w:t>
      </w:r>
      <w:r>
        <w:t>materia di protezione dei dati, che i dati personali raccolti saranno trattati e potranno essere comunicati ai</w:t>
      </w:r>
      <w:r>
        <w:rPr>
          <w:spacing w:val="1"/>
        </w:rPr>
        <w:t xml:space="preserve"> </w:t>
      </w:r>
      <w:r>
        <w:t>soggetti previsti per legge, anche con strumenti informatici, esclusivamente nell’ambito del procedimento per</w:t>
      </w:r>
      <w:r>
        <w:rPr>
          <w:spacing w:val="-52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quale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dichiarazione</w:t>
      </w:r>
      <w:r>
        <w:rPr>
          <w:spacing w:val="-9"/>
        </w:rPr>
        <w:t xml:space="preserve"> </w:t>
      </w:r>
      <w:r>
        <w:t>viene</w:t>
      </w:r>
      <w:r>
        <w:rPr>
          <w:spacing w:val="-9"/>
        </w:rPr>
        <w:t xml:space="preserve"> </w:t>
      </w:r>
      <w:r>
        <w:t>resa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anche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strumenti</w:t>
      </w:r>
      <w:r>
        <w:rPr>
          <w:spacing w:val="-8"/>
        </w:rPr>
        <w:t xml:space="preserve"> </w:t>
      </w:r>
      <w:r>
        <w:t>informatici,</w:t>
      </w:r>
      <w:r>
        <w:rPr>
          <w:spacing w:val="-12"/>
        </w:rPr>
        <w:t xml:space="preserve"> </w:t>
      </w:r>
      <w:r>
        <w:t>esclusivamente</w:t>
      </w:r>
      <w:r>
        <w:rPr>
          <w:spacing w:val="-8"/>
        </w:rPr>
        <w:t xml:space="preserve"> </w:t>
      </w:r>
      <w:r>
        <w:t>nell’ambito</w:t>
      </w:r>
      <w:r>
        <w:rPr>
          <w:spacing w:val="-53"/>
        </w:rPr>
        <w:t xml:space="preserve"> </w:t>
      </w:r>
      <w:r>
        <w:t>del procedimento per il quale la presente dichiarazione viene resa che anche su di essi è possibile</w:t>
      </w:r>
      <w:r w:rsidR="00874AD7">
        <w:t xml:space="preserve"> </w:t>
      </w:r>
      <w:r>
        <w:t>esercitare il</w:t>
      </w:r>
      <w:r>
        <w:rPr>
          <w:spacing w:val="1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accesso 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679/20</w:t>
      </w:r>
      <w:r>
        <w:t>16.</w:t>
      </w:r>
    </w:p>
    <w:p w:rsidR="008F33DB" w:rsidRDefault="008F33DB">
      <w:pPr>
        <w:pStyle w:val="Corpotesto"/>
        <w:spacing w:before="1"/>
        <w:ind w:left="0"/>
      </w:pPr>
    </w:p>
    <w:p w:rsidR="008F33DB" w:rsidRDefault="00874AD7">
      <w:pPr>
        <w:pStyle w:val="Corpotesto"/>
        <w:jc w:val="both"/>
      </w:pPr>
      <w:r>
        <w:t>Data ___________________</w:t>
      </w:r>
    </w:p>
    <w:p w:rsidR="00874AD7" w:rsidRDefault="00874AD7">
      <w:pPr>
        <w:pStyle w:val="Corpotesto"/>
        <w:jc w:val="both"/>
      </w:pPr>
    </w:p>
    <w:p w:rsidR="00874AD7" w:rsidRDefault="00874AD7">
      <w:pPr>
        <w:pStyle w:val="Corpotesto"/>
        <w:jc w:val="both"/>
      </w:pPr>
      <w:r>
        <w:t>Luogo __________________</w:t>
      </w:r>
    </w:p>
    <w:p w:rsidR="00874AD7" w:rsidRDefault="00874AD7">
      <w:pPr>
        <w:pStyle w:val="Corpotesto"/>
        <w:jc w:val="both"/>
      </w:pPr>
    </w:p>
    <w:p w:rsidR="00874AD7" w:rsidRDefault="00874AD7">
      <w:pPr>
        <w:pStyle w:val="Corpotes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Firma___________________</w:t>
      </w:r>
      <w:bookmarkStart w:id="0" w:name="_GoBack"/>
      <w:bookmarkEnd w:id="0"/>
    </w:p>
    <w:sectPr w:rsidR="00874AD7">
      <w:footerReference w:type="default" r:id="rId9"/>
      <w:pgSz w:w="11900" w:h="16840"/>
      <w:pgMar w:top="720" w:right="440" w:bottom="1040" w:left="780" w:header="0" w:footer="7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FB3" w:rsidRDefault="00486FB3">
      <w:r>
        <w:separator/>
      </w:r>
    </w:p>
  </w:endnote>
  <w:endnote w:type="continuationSeparator" w:id="0">
    <w:p w:rsidR="00486FB3" w:rsidRDefault="00486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3DB" w:rsidRDefault="00486FB3">
    <w:pPr>
      <w:pStyle w:val="Corpotesto"/>
      <w:spacing w:line="14" w:lineRule="auto"/>
      <w:ind w:left="0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5.9pt;margin-top:788.7pt;width:17.05pt;height:14.25pt;z-index:-251658752;mso-position-horizontal-relative:page;mso-position-vertical-relative:page" filled="f" stroked="f">
          <v:textbox style="mso-next-textbox:#_x0000_s2049" inset="0,0,0,0">
            <w:txbxContent>
              <w:p w:rsidR="008F33DB" w:rsidRDefault="00486FB3">
                <w:pPr>
                  <w:pStyle w:val="Corpotesto"/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874AD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FB3" w:rsidRDefault="00486FB3">
      <w:r>
        <w:separator/>
      </w:r>
    </w:p>
  </w:footnote>
  <w:footnote w:type="continuationSeparator" w:id="0">
    <w:p w:rsidR="00486FB3" w:rsidRDefault="00486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BA5"/>
    <w:multiLevelType w:val="hybridMultilevel"/>
    <w:tmpl w:val="F1D03E1E"/>
    <w:lvl w:ilvl="0" w:tplc="8B24887C">
      <w:start w:val="1"/>
      <w:numFmt w:val="decimal"/>
      <w:lvlText w:val="%1)"/>
      <w:lvlJc w:val="left"/>
      <w:pPr>
        <w:ind w:left="592" w:hanging="24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C5CFB8C">
      <w:numFmt w:val="bullet"/>
      <w:lvlText w:val="•"/>
      <w:lvlJc w:val="left"/>
      <w:pPr>
        <w:ind w:left="1608" w:hanging="243"/>
      </w:pPr>
      <w:rPr>
        <w:rFonts w:hint="default"/>
        <w:lang w:val="it-IT" w:eastAsia="en-US" w:bidi="ar-SA"/>
      </w:rPr>
    </w:lvl>
    <w:lvl w:ilvl="2" w:tplc="B3183588">
      <w:numFmt w:val="bullet"/>
      <w:lvlText w:val="•"/>
      <w:lvlJc w:val="left"/>
      <w:pPr>
        <w:ind w:left="2616" w:hanging="243"/>
      </w:pPr>
      <w:rPr>
        <w:rFonts w:hint="default"/>
        <w:lang w:val="it-IT" w:eastAsia="en-US" w:bidi="ar-SA"/>
      </w:rPr>
    </w:lvl>
    <w:lvl w:ilvl="3" w:tplc="3042D480">
      <w:numFmt w:val="bullet"/>
      <w:lvlText w:val="•"/>
      <w:lvlJc w:val="left"/>
      <w:pPr>
        <w:ind w:left="3624" w:hanging="243"/>
      </w:pPr>
      <w:rPr>
        <w:rFonts w:hint="default"/>
        <w:lang w:val="it-IT" w:eastAsia="en-US" w:bidi="ar-SA"/>
      </w:rPr>
    </w:lvl>
    <w:lvl w:ilvl="4" w:tplc="E9CE103C">
      <w:numFmt w:val="bullet"/>
      <w:lvlText w:val="•"/>
      <w:lvlJc w:val="left"/>
      <w:pPr>
        <w:ind w:left="4632" w:hanging="243"/>
      </w:pPr>
      <w:rPr>
        <w:rFonts w:hint="default"/>
        <w:lang w:val="it-IT" w:eastAsia="en-US" w:bidi="ar-SA"/>
      </w:rPr>
    </w:lvl>
    <w:lvl w:ilvl="5" w:tplc="5360E4DE">
      <w:numFmt w:val="bullet"/>
      <w:lvlText w:val="•"/>
      <w:lvlJc w:val="left"/>
      <w:pPr>
        <w:ind w:left="5640" w:hanging="243"/>
      </w:pPr>
      <w:rPr>
        <w:rFonts w:hint="default"/>
        <w:lang w:val="it-IT" w:eastAsia="en-US" w:bidi="ar-SA"/>
      </w:rPr>
    </w:lvl>
    <w:lvl w:ilvl="6" w:tplc="D3A884BA">
      <w:numFmt w:val="bullet"/>
      <w:lvlText w:val="•"/>
      <w:lvlJc w:val="left"/>
      <w:pPr>
        <w:ind w:left="6648" w:hanging="243"/>
      </w:pPr>
      <w:rPr>
        <w:rFonts w:hint="default"/>
        <w:lang w:val="it-IT" w:eastAsia="en-US" w:bidi="ar-SA"/>
      </w:rPr>
    </w:lvl>
    <w:lvl w:ilvl="7" w:tplc="7AAC751E">
      <w:numFmt w:val="bullet"/>
      <w:lvlText w:val="•"/>
      <w:lvlJc w:val="left"/>
      <w:pPr>
        <w:ind w:left="7656" w:hanging="243"/>
      </w:pPr>
      <w:rPr>
        <w:rFonts w:hint="default"/>
        <w:lang w:val="it-IT" w:eastAsia="en-US" w:bidi="ar-SA"/>
      </w:rPr>
    </w:lvl>
    <w:lvl w:ilvl="8" w:tplc="9BA0DCA6">
      <w:numFmt w:val="bullet"/>
      <w:lvlText w:val="•"/>
      <w:lvlJc w:val="left"/>
      <w:pPr>
        <w:ind w:left="8664" w:hanging="243"/>
      </w:pPr>
      <w:rPr>
        <w:rFonts w:hint="default"/>
        <w:lang w:val="it-IT" w:eastAsia="en-US" w:bidi="ar-SA"/>
      </w:rPr>
    </w:lvl>
  </w:abstractNum>
  <w:abstractNum w:abstractNumId="1">
    <w:nsid w:val="234F4A5D"/>
    <w:multiLevelType w:val="hybridMultilevel"/>
    <w:tmpl w:val="3E329364"/>
    <w:lvl w:ilvl="0" w:tplc="DAB88064">
      <w:start w:val="1"/>
      <w:numFmt w:val="decimal"/>
      <w:lvlText w:val="%1)"/>
      <w:lvlJc w:val="left"/>
      <w:pPr>
        <w:ind w:left="352" w:hanging="26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318AA10">
      <w:numFmt w:val="bullet"/>
      <w:lvlText w:val="•"/>
      <w:lvlJc w:val="left"/>
      <w:pPr>
        <w:ind w:left="1392" w:hanging="262"/>
      </w:pPr>
      <w:rPr>
        <w:rFonts w:hint="default"/>
        <w:lang w:val="it-IT" w:eastAsia="en-US" w:bidi="ar-SA"/>
      </w:rPr>
    </w:lvl>
    <w:lvl w:ilvl="2" w:tplc="BB1A747C">
      <w:numFmt w:val="bullet"/>
      <w:lvlText w:val="•"/>
      <w:lvlJc w:val="left"/>
      <w:pPr>
        <w:ind w:left="2424" w:hanging="262"/>
      </w:pPr>
      <w:rPr>
        <w:rFonts w:hint="default"/>
        <w:lang w:val="it-IT" w:eastAsia="en-US" w:bidi="ar-SA"/>
      </w:rPr>
    </w:lvl>
    <w:lvl w:ilvl="3" w:tplc="40486030">
      <w:numFmt w:val="bullet"/>
      <w:lvlText w:val="•"/>
      <w:lvlJc w:val="left"/>
      <w:pPr>
        <w:ind w:left="3456" w:hanging="262"/>
      </w:pPr>
      <w:rPr>
        <w:rFonts w:hint="default"/>
        <w:lang w:val="it-IT" w:eastAsia="en-US" w:bidi="ar-SA"/>
      </w:rPr>
    </w:lvl>
    <w:lvl w:ilvl="4" w:tplc="7BF28278">
      <w:numFmt w:val="bullet"/>
      <w:lvlText w:val="•"/>
      <w:lvlJc w:val="left"/>
      <w:pPr>
        <w:ind w:left="4488" w:hanging="262"/>
      </w:pPr>
      <w:rPr>
        <w:rFonts w:hint="default"/>
        <w:lang w:val="it-IT" w:eastAsia="en-US" w:bidi="ar-SA"/>
      </w:rPr>
    </w:lvl>
    <w:lvl w:ilvl="5" w:tplc="9B8E40E6">
      <w:numFmt w:val="bullet"/>
      <w:lvlText w:val="•"/>
      <w:lvlJc w:val="left"/>
      <w:pPr>
        <w:ind w:left="5520" w:hanging="262"/>
      </w:pPr>
      <w:rPr>
        <w:rFonts w:hint="default"/>
        <w:lang w:val="it-IT" w:eastAsia="en-US" w:bidi="ar-SA"/>
      </w:rPr>
    </w:lvl>
    <w:lvl w:ilvl="6" w:tplc="04C66C14">
      <w:numFmt w:val="bullet"/>
      <w:lvlText w:val="•"/>
      <w:lvlJc w:val="left"/>
      <w:pPr>
        <w:ind w:left="6552" w:hanging="262"/>
      </w:pPr>
      <w:rPr>
        <w:rFonts w:hint="default"/>
        <w:lang w:val="it-IT" w:eastAsia="en-US" w:bidi="ar-SA"/>
      </w:rPr>
    </w:lvl>
    <w:lvl w:ilvl="7" w:tplc="DC8215AE">
      <w:numFmt w:val="bullet"/>
      <w:lvlText w:val="•"/>
      <w:lvlJc w:val="left"/>
      <w:pPr>
        <w:ind w:left="7584" w:hanging="262"/>
      </w:pPr>
      <w:rPr>
        <w:rFonts w:hint="default"/>
        <w:lang w:val="it-IT" w:eastAsia="en-US" w:bidi="ar-SA"/>
      </w:rPr>
    </w:lvl>
    <w:lvl w:ilvl="8" w:tplc="32DA3374">
      <w:numFmt w:val="bullet"/>
      <w:lvlText w:val="•"/>
      <w:lvlJc w:val="left"/>
      <w:pPr>
        <w:ind w:left="8616" w:hanging="262"/>
      </w:pPr>
      <w:rPr>
        <w:rFonts w:hint="default"/>
        <w:lang w:val="it-IT" w:eastAsia="en-US" w:bidi="ar-SA"/>
      </w:rPr>
    </w:lvl>
  </w:abstractNum>
  <w:abstractNum w:abstractNumId="2">
    <w:nsid w:val="2FF46B76"/>
    <w:multiLevelType w:val="hybridMultilevel"/>
    <w:tmpl w:val="B470BA0A"/>
    <w:lvl w:ilvl="0" w:tplc="B05423BE">
      <w:start w:val="1"/>
      <w:numFmt w:val="decimal"/>
      <w:lvlText w:val="%1."/>
      <w:lvlJc w:val="left"/>
      <w:pPr>
        <w:ind w:left="1281" w:hanging="22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C94A710">
      <w:start w:val="1"/>
      <w:numFmt w:val="lowerLetter"/>
      <w:lvlText w:val="%2."/>
      <w:lvlJc w:val="left"/>
      <w:pPr>
        <w:ind w:left="1977" w:hanging="21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5B45FAC">
      <w:numFmt w:val="bullet"/>
      <w:lvlText w:val="•"/>
      <w:lvlJc w:val="left"/>
      <w:pPr>
        <w:ind w:left="2946" w:hanging="212"/>
      </w:pPr>
      <w:rPr>
        <w:rFonts w:hint="default"/>
        <w:lang w:val="it-IT" w:eastAsia="en-US" w:bidi="ar-SA"/>
      </w:rPr>
    </w:lvl>
    <w:lvl w:ilvl="3" w:tplc="BE22BA9C">
      <w:numFmt w:val="bullet"/>
      <w:lvlText w:val="•"/>
      <w:lvlJc w:val="left"/>
      <w:pPr>
        <w:ind w:left="3913" w:hanging="212"/>
      </w:pPr>
      <w:rPr>
        <w:rFonts w:hint="default"/>
        <w:lang w:val="it-IT" w:eastAsia="en-US" w:bidi="ar-SA"/>
      </w:rPr>
    </w:lvl>
    <w:lvl w:ilvl="4" w:tplc="6B9CC210">
      <w:numFmt w:val="bullet"/>
      <w:lvlText w:val="•"/>
      <w:lvlJc w:val="left"/>
      <w:pPr>
        <w:ind w:left="4880" w:hanging="212"/>
      </w:pPr>
      <w:rPr>
        <w:rFonts w:hint="default"/>
        <w:lang w:val="it-IT" w:eastAsia="en-US" w:bidi="ar-SA"/>
      </w:rPr>
    </w:lvl>
    <w:lvl w:ilvl="5" w:tplc="9316455C">
      <w:numFmt w:val="bullet"/>
      <w:lvlText w:val="•"/>
      <w:lvlJc w:val="left"/>
      <w:pPr>
        <w:ind w:left="5846" w:hanging="212"/>
      </w:pPr>
      <w:rPr>
        <w:rFonts w:hint="default"/>
        <w:lang w:val="it-IT" w:eastAsia="en-US" w:bidi="ar-SA"/>
      </w:rPr>
    </w:lvl>
    <w:lvl w:ilvl="6" w:tplc="5E6859EA">
      <w:numFmt w:val="bullet"/>
      <w:lvlText w:val="•"/>
      <w:lvlJc w:val="left"/>
      <w:pPr>
        <w:ind w:left="6813" w:hanging="212"/>
      </w:pPr>
      <w:rPr>
        <w:rFonts w:hint="default"/>
        <w:lang w:val="it-IT" w:eastAsia="en-US" w:bidi="ar-SA"/>
      </w:rPr>
    </w:lvl>
    <w:lvl w:ilvl="7" w:tplc="E500F682">
      <w:numFmt w:val="bullet"/>
      <w:lvlText w:val="•"/>
      <w:lvlJc w:val="left"/>
      <w:pPr>
        <w:ind w:left="7780" w:hanging="212"/>
      </w:pPr>
      <w:rPr>
        <w:rFonts w:hint="default"/>
        <w:lang w:val="it-IT" w:eastAsia="en-US" w:bidi="ar-SA"/>
      </w:rPr>
    </w:lvl>
    <w:lvl w:ilvl="8" w:tplc="93B2AAD6">
      <w:numFmt w:val="bullet"/>
      <w:lvlText w:val="•"/>
      <w:lvlJc w:val="left"/>
      <w:pPr>
        <w:ind w:left="8746" w:hanging="212"/>
      </w:pPr>
      <w:rPr>
        <w:rFonts w:hint="default"/>
        <w:lang w:val="it-IT" w:eastAsia="en-US" w:bidi="ar-SA"/>
      </w:rPr>
    </w:lvl>
  </w:abstractNum>
  <w:abstractNum w:abstractNumId="3">
    <w:nsid w:val="3A451FC4"/>
    <w:multiLevelType w:val="hybridMultilevel"/>
    <w:tmpl w:val="CD0A74A6"/>
    <w:lvl w:ilvl="0" w:tplc="8728AF30">
      <w:numFmt w:val="bullet"/>
      <w:lvlText w:val="-"/>
      <w:lvlJc w:val="left"/>
      <w:pPr>
        <w:ind w:left="120" w:hanging="1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B1E1F32">
      <w:numFmt w:val="bullet"/>
      <w:lvlText w:val="-"/>
      <w:lvlJc w:val="left"/>
      <w:pPr>
        <w:ind w:left="352" w:hanging="17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255467B2">
      <w:numFmt w:val="bullet"/>
      <w:lvlText w:val="•"/>
      <w:lvlJc w:val="left"/>
      <w:pPr>
        <w:ind w:left="1506" w:hanging="173"/>
      </w:pPr>
      <w:rPr>
        <w:rFonts w:hint="default"/>
        <w:lang w:val="it-IT" w:eastAsia="en-US" w:bidi="ar-SA"/>
      </w:rPr>
    </w:lvl>
    <w:lvl w:ilvl="3" w:tplc="8CE47516">
      <w:numFmt w:val="bullet"/>
      <w:lvlText w:val="•"/>
      <w:lvlJc w:val="left"/>
      <w:pPr>
        <w:ind w:left="2653" w:hanging="173"/>
      </w:pPr>
      <w:rPr>
        <w:rFonts w:hint="default"/>
        <w:lang w:val="it-IT" w:eastAsia="en-US" w:bidi="ar-SA"/>
      </w:rPr>
    </w:lvl>
    <w:lvl w:ilvl="4" w:tplc="37726B66">
      <w:numFmt w:val="bullet"/>
      <w:lvlText w:val="•"/>
      <w:lvlJc w:val="left"/>
      <w:pPr>
        <w:ind w:left="3800" w:hanging="173"/>
      </w:pPr>
      <w:rPr>
        <w:rFonts w:hint="default"/>
        <w:lang w:val="it-IT" w:eastAsia="en-US" w:bidi="ar-SA"/>
      </w:rPr>
    </w:lvl>
    <w:lvl w:ilvl="5" w:tplc="ABE84E4E">
      <w:numFmt w:val="bullet"/>
      <w:lvlText w:val="•"/>
      <w:lvlJc w:val="left"/>
      <w:pPr>
        <w:ind w:left="4946" w:hanging="173"/>
      </w:pPr>
      <w:rPr>
        <w:rFonts w:hint="default"/>
        <w:lang w:val="it-IT" w:eastAsia="en-US" w:bidi="ar-SA"/>
      </w:rPr>
    </w:lvl>
    <w:lvl w:ilvl="6" w:tplc="97E0D562">
      <w:numFmt w:val="bullet"/>
      <w:lvlText w:val="•"/>
      <w:lvlJc w:val="left"/>
      <w:pPr>
        <w:ind w:left="6093" w:hanging="173"/>
      </w:pPr>
      <w:rPr>
        <w:rFonts w:hint="default"/>
        <w:lang w:val="it-IT" w:eastAsia="en-US" w:bidi="ar-SA"/>
      </w:rPr>
    </w:lvl>
    <w:lvl w:ilvl="7" w:tplc="96C0C4C4">
      <w:numFmt w:val="bullet"/>
      <w:lvlText w:val="•"/>
      <w:lvlJc w:val="left"/>
      <w:pPr>
        <w:ind w:left="7240" w:hanging="173"/>
      </w:pPr>
      <w:rPr>
        <w:rFonts w:hint="default"/>
        <w:lang w:val="it-IT" w:eastAsia="en-US" w:bidi="ar-SA"/>
      </w:rPr>
    </w:lvl>
    <w:lvl w:ilvl="8" w:tplc="4FE8D4F2">
      <w:numFmt w:val="bullet"/>
      <w:lvlText w:val="•"/>
      <w:lvlJc w:val="left"/>
      <w:pPr>
        <w:ind w:left="8386" w:hanging="173"/>
      </w:pPr>
      <w:rPr>
        <w:rFonts w:hint="default"/>
        <w:lang w:val="it-IT" w:eastAsia="en-US" w:bidi="ar-SA"/>
      </w:rPr>
    </w:lvl>
  </w:abstractNum>
  <w:abstractNum w:abstractNumId="4">
    <w:nsid w:val="42184FF1"/>
    <w:multiLevelType w:val="hybridMultilevel"/>
    <w:tmpl w:val="346A23A8"/>
    <w:lvl w:ilvl="0" w:tplc="4134E794">
      <w:start w:val="3"/>
      <w:numFmt w:val="decimal"/>
      <w:lvlText w:val="%1"/>
      <w:lvlJc w:val="left"/>
      <w:pPr>
        <w:ind w:left="1060" w:hanging="711"/>
        <w:jc w:val="left"/>
      </w:pPr>
      <w:rPr>
        <w:rFonts w:ascii="Times New Roman" w:eastAsia="Times New Roman" w:hAnsi="Times New Roman" w:cs="Times New Roman" w:hint="default"/>
        <w:b/>
        <w:bCs/>
        <w:w w:val="95"/>
        <w:sz w:val="20"/>
        <w:szCs w:val="20"/>
        <w:lang w:val="it-IT" w:eastAsia="en-US" w:bidi="ar-SA"/>
      </w:rPr>
    </w:lvl>
    <w:lvl w:ilvl="1" w:tplc="CBE6C4E6">
      <w:numFmt w:val="bullet"/>
      <w:lvlText w:val="•"/>
      <w:lvlJc w:val="left"/>
      <w:pPr>
        <w:ind w:left="2022" w:hanging="711"/>
      </w:pPr>
      <w:rPr>
        <w:rFonts w:hint="default"/>
        <w:lang w:val="it-IT" w:eastAsia="en-US" w:bidi="ar-SA"/>
      </w:rPr>
    </w:lvl>
    <w:lvl w:ilvl="2" w:tplc="28909780">
      <w:numFmt w:val="bullet"/>
      <w:lvlText w:val="•"/>
      <w:lvlJc w:val="left"/>
      <w:pPr>
        <w:ind w:left="2984" w:hanging="711"/>
      </w:pPr>
      <w:rPr>
        <w:rFonts w:hint="default"/>
        <w:lang w:val="it-IT" w:eastAsia="en-US" w:bidi="ar-SA"/>
      </w:rPr>
    </w:lvl>
    <w:lvl w:ilvl="3" w:tplc="B6849F54">
      <w:numFmt w:val="bullet"/>
      <w:lvlText w:val="•"/>
      <w:lvlJc w:val="left"/>
      <w:pPr>
        <w:ind w:left="3946" w:hanging="711"/>
      </w:pPr>
      <w:rPr>
        <w:rFonts w:hint="default"/>
        <w:lang w:val="it-IT" w:eastAsia="en-US" w:bidi="ar-SA"/>
      </w:rPr>
    </w:lvl>
    <w:lvl w:ilvl="4" w:tplc="C24099C8">
      <w:numFmt w:val="bullet"/>
      <w:lvlText w:val="•"/>
      <w:lvlJc w:val="left"/>
      <w:pPr>
        <w:ind w:left="4908" w:hanging="711"/>
      </w:pPr>
      <w:rPr>
        <w:rFonts w:hint="default"/>
        <w:lang w:val="it-IT" w:eastAsia="en-US" w:bidi="ar-SA"/>
      </w:rPr>
    </w:lvl>
    <w:lvl w:ilvl="5" w:tplc="FA0EA0E6">
      <w:numFmt w:val="bullet"/>
      <w:lvlText w:val="•"/>
      <w:lvlJc w:val="left"/>
      <w:pPr>
        <w:ind w:left="5870" w:hanging="711"/>
      </w:pPr>
      <w:rPr>
        <w:rFonts w:hint="default"/>
        <w:lang w:val="it-IT" w:eastAsia="en-US" w:bidi="ar-SA"/>
      </w:rPr>
    </w:lvl>
    <w:lvl w:ilvl="6" w:tplc="16586E3C">
      <w:numFmt w:val="bullet"/>
      <w:lvlText w:val="•"/>
      <w:lvlJc w:val="left"/>
      <w:pPr>
        <w:ind w:left="6832" w:hanging="711"/>
      </w:pPr>
      <w:rPr>
        <w:rFonts w:hint="default"/>
        <w:lang w:val="it-IT" w:eastAsia="en-US" w:bidi="ar-SA"/>
      </w:rPr>
    </w:lvl>
    <w:lvl w:ilvl="7" w:tplc="87C641E4">
      <w:numFmt w:val="bullet"/>
      <w:lvlText w:val="•"/>
      <w:lvlJc w:val="left"/>
      <w:pPr>
        <w:ind w:left="7794" w:hanging="711"/>
      </w:pPr>
      <w:rPr>
        <w:rFonts w:hint="default"/>
        <w:lang w:val="it-IT" w:eastAsia="en-US" w:bidi="ar-SA"/>
      </w:rPr>
    </w:lvl>
    <w:lvl w:ilvl="8" w:tplc="1C2AFDA4">
      <w:numFmt w:val="bullet"/>
      <w:lvlText w:val="•"/>
      <w:lvlJc w:val="left"/>
      <w:pPr>
        <w:ind w:left="8756" w:hanging="711"/>
      </w:pPr>
      <w:rPr>
        <w:rFonts w:hint="default"/>
        <w:lang w:val="it-IT" w:eastAsia="en-US" w:bidi="ar-SA"/>
      </w:rPr>
    </w:lvl>
  </w:abstractNum>
  <w:abstractNum w:abstractNumId="5">
    <w:nsid w:val="438C1FCA"/>
    <w:multiLevelType w:val="hybridMultilevel"/>
    <w:tmpl w:val="9EA6B9B6"/>
    <w:lvl w:ilvl="0" w:tplc="F0882B7E">
      <w:numFmt w:val="bullet"/>
      <w:lvlText w:val="□"/>
      <w:lvlJc w:val="left"/>
      <w:pPr>
        <w:ind w:left="352" w:hanging="228"/>
      </w:pPr>
      <w:rPr>
        <w:rFonts w:ascii="Times New Roman" w:eastAsia="Times New Roman" w:hAnsi="Times New Roman" w:cs="Times New Roman" w:hint="default"/>
        <w:w w:val="127"/>
        <w:sz w:val="22"/>
        <w:szCs w:val="22"/>
        <w:lang w:val="it-IT" w:eastAsia="en-US" w:bidi="ar-SA"/>
      </w:rPr>
    </w:lvl>
    <w:lvl w:ilvl="1" w:tplc="DEF6137A">
      <w:numFmt w:val="bullet"/>
      <w:lvlText w:val="•"/>
      <w:lvlJc w:val="left"/>
      <w:pPr>
        <w:ind w:left="1392" w:hanging="228"/>
      </w:pPr>
      <w:rPr>
        <w:rFonts w:hint="default"/>
        <w:lang w:val="it-IT" w:eastAsia="en-US" w:bidi="ar-SA"/>
      </w:rPr>
    </w:lvl>
    <w:lvl w:ilvl="2" w:tplc="9F6C745C">
      <w:numFmt w:val="bullet"/>
      <w:lvlText w:val="•"/>
      <w:lvlJc w:val="left"/>
      <w:pPr>
        <w:ind w:left="2424" w:hanging="228"/>
      </w:pPr>
      <w:rPr>
        <w:rFonts w:hint="default"/>
        <w:lang w:val="it-IT" w:eastAsia="en-US" w:bidi="ar-SA"/>
      </w:rPr>
    </w:lvl>
    <w:lvl w:ilvl="3" w:tplc="78F0F79A">
      <w:numFmt w:val="bullet"/>
      <w:lvlText w:val="•"/>
      <w:lvlJc w:val="left"/>
      <w:pPr>
        <w:ind w:left="3456" w:hanging="228"/>
      </w:pPr>
      <w:rPr>
        <w:rFonts w:hint="default"/>
        <w:lang w:val="it-IT" w:eastAsia="en-US" w:bidi="ar-SA"/>
      </w:rPr>
    </w:lvl>
    <w:lvl w:ilvl="4" w:tplc="98A8FB98">
      <w:numFmt w:val="bullet"/>
      <w:lvlText w:val="•"/>
      <w:lvlJc w:val="left"/>
      <w:pPr>
        <w:ind w:left="4488" w:hanging="228"/>
      </w:pPr>
      <w:rPr>
        <w:rFonts w:hint="default"/>
        <w:lang w:val="it-IT" w:eastAsia="en-US" w:bidi="ar-SA"/>
      </w:rPr>
    </w:lvl>
    <w:lvl w:ilvl="5" w:tplc="78166A34">
      <w:numFmt w:val="bullet"/>
      <w:lvlText w:val="•"/>
      <w:lvlJc w:val="left"/>
      <w:pPr>
        <w:ind w:left="5520" w:hanging="228"/>
      </w:pPr>
      <w:rPr>
        <w:rFonts w:hint="default"/>
        <w:lang w:val="it-IT" w:eastAsia="en-US" w:bidi="ar-SA"/>
      </w:rPr>
    </w:lvl>
    <w:lvl w:ilvl="6" w:tplc="BB4614E6">
      <w:numFmt w:val="bullet"/>
      <w:lvlText w:val="•"/>
      <w:lvlJc w:val="left"/>
      <w:pPr>
        <w:ind w:left="6552" w:hanging="228"/>
      </w:pPr>
      <w:rPr>
        <w:rFonts w:hint="default"/>
        <w:lang w:val="it-IT" w:eastAsia="en-US" w:bidi="ar-SA"/>
      </w:rPr>
    </w:lvl>
    <w:lvl w:ilvl="7" w:tplc="F8EC3A0E">
      <w:numFmt w:val="bullet"/>
      <w:lvlText w:val="•"/>
      <w:lvlJc w:val="left"/>
      <w:pPr>
        <w:ind w:left="7584" w:hanging="228"/>
      </w:pPr>
      <w:rPr>
        <w:rFonts w:hint="default"/>
        <w:lang w:val="it-IT" w:eastAsia="en-US" w:bidi="ar-SA"/>
      </w:rPr>
    </w:lvl>
    <w:lvl w:ilvl="8" w:tplc="B68E1C1C">
      <w:numFmt w:val="bullet"/>
      <w:lvlText w:val="•"/>
      <w:lvlJc w:val="left"/>
      <w:pPr>
        <w:ind w:left="8616" w:hanging="228"/>
      </w:pPr>
      <w:rPr>
        <w:rFonts w:hint="default"/>
        <w:lang w:val="it-IT" w:eastAsia="en-US" w:bidi="ar-SA"/>
      </w:rPr>
    </w:lvl>
  </w:abstractNum>
  <w:abstractNum w:abstractNumId="6">
    <w:nsid w:val="549C33B8"/>
    <w:multiLevelType w:val="hybridMultilevel"/>
    <w:tmpl w:val="C07A7CE0"/>
    <w:lvl w:ilvl="0" w:tplc="FEBADAE2">
      <w:start w:val="1"/>
      <w:numFmt w:val="lowerLetter"/>
      <w:lvlText w:val="%1)"/>
      <w:lvlJc w:val="left"/>
      <w:pPr>
        <w:ind w:left="352" w:hanging="23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0EA9398">
      <w:numFmt w:val="bullet"/>
      <w:lvlText w:val="•"/>
      <w:lvlJc w:val="left"/>
      <w:pPr>
        <w:ind w:left="1392" w:hanging="233"/>
      </w:pPr>
      <w:rPr>
        <w:rFonts w:hint="default"/>
        <w:lang w:val="it-IT" w:eastAsia="en-US" w:bidi="ar-SA"/>
      </w:rPr>
    </w:lvl>
    <w:lvl w:ilvl="2" w:tplc="97261A1E">
      <w:numFmt w:val="bullet"/>
      <w:lvlText w:val="•"/>
      <w:lvlJc w:val="left"/>
      <w:pPr>
        <w:ind w:left="2424" w:hanging="233"/>
      </w:pPr>
      <w:rPr>
        <w:rFonts w:hint="default"/>
        <w:lang w:val="it-IT" w:eastAsia="en-US" w:bidi="ar-SA"/>
      </w:rPr>
    </w:lvl>
    <w:lvl w:ilvl="3" w:tplc="6FE8BB9E">
      <w:numFmt w:val="bullet"/>
      <w:lvlText w:val="•"/>
      <w:lvlJc w:val="left"/>
      <w:pPr>
        <w:ind w:left="3456" w:hanging="233"/>
      </w:pPr>
      <w:rPr>
        <w:rFonts w:hint="default"/>
        <w:lang w:val="it-IT" w:eastAsia="en-US" w:bidi="ar-SA"/>
      </w:rPr>
    </w:lvl>
    <w:lvl w:ilvl="4" w:tplc="47168280">
      <w:numFmt w:val="bullet"/>
      <w:lvlText w:val="•"/>
      <w:lvlJc w:val="left"/>
      <w:pPr>
        <w:ind w:left="4488" w:hanging="233"/>
      </w:pPr>
      <w:rPr>
        <w:rFonts w:hint="default"/>
        <w:lang w:val="it-IT" w:eastAsia="en-US" w:bidi="ar-SA"/>
      </w:rPr>
    </w:lvl>
    <w:lvl w:ilvl="5" w:tplc="1250D876">
      <w:numFmt w:val="bullet"/>
      <w:lvlText w:val="•"/>
      <w:lvlJc w:val="left"/>
      <w:pPr>
        <w:ind w:left="5520" w:hanging="233"/>
      </w:pPr>
      <w:rPr>
        <w:rFonts w:hint="default"/>
        <w:lang w:val="it-IT" w:eastAsia="en-US" w:bidi="ar-SA"/>
      </w:rPr>
    </w:lvl>
    <w:lvl w:ilvl="6" w:tplc="B5BC6F38">
      <w:numFmt w:val="bullet"/>
      <w:lvlText w:val="•"/>
      <w:lvlJc w:val="left"/>
      <w:pPr>
        <w:ind w:left="6552" w:hanging="233"/>
      </w:pPr>
      <w:rPr>
        <w:rFonts w:hint="default"/>
        <w:lang w:val="it-IT" w:eastAsia="en-US" w:bidi="ar-SA"/>
      </w:rPr>
    </w:lvl>
    <w:lvl w:ilvl="7" w:tplc="28D28288">
      <w:numFmt w:val="bullet"/>
      <w:lvlText w:val="•"/>
      <w:lvlJc w:val="left"/>
      <w:pPr>
        <w:ind w:left="7584" w:hanging="233"/>
      </w:pPr>
      <w:rPr>
        <w:rFonts w:hint="default"/>
        <w:lang w:val="it-IT" w:eastAsia="en-US" w:bidi="ar-SA"/>
      </w:rPr>
    </w:lvl>
    <w:lvl w:ilvl="8" w:tplc="418E5770">
      <w:numFmt w:val="bullet"/>
      <w:lvlText w:val="•"/>
      <w:lvlJc w:val="left"/>
      <w:pPr>
        <w:ind w:left="8616" w:hanging="233"/>
      </w:pPr>
      <w:rPr>
        <w:rFonts w:hint="default"/>
        <w:lang w:val="it-IT" w:eastAsia="en-US" w:bidi="ar-SA"/>
      </w:rPr>
    </w:lvl>
  </w:abstractNum>
  <w:abstractNum w:abstractNumId="7">
    <w:nsid w:val="6F462DB4"/>
    <w:multiLevelType w:val="hybridMultilevel"/>
    <w:tmpl w:val="163C437E"/>
    <w:lvl w:ilvl="0" w:tplc="C1C43350">
      <w:start w:val="2"/>
      <w:numFmt w:val="lowerLetter"/>
      <w:lvlText w:val="%1."/>
      <w:lvlJc w:val="left"/>
      <w:pPr>
        <w:ind w:left="573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3C3C6C">
      <w:numFmt w:val="bullet"/>
      <w:lvlText w:val="•"/>
      <w:lvlJc w:val="left"/>
      <w:pPr>
        <w:ind w:left="1590" w:hanging="224"/>
      </w:pPr>
      <w:rPr>
        <w:rFonts w:hint="default"/>
        <w:lang w:val="it-IT" w:eastAsia="en-US" w:bidi="ar-SA"/>
      </w:rPr>
    </w:lvl>
    <w:lvl w:ilvl="2" w:tplc="5BDEC120">
      <w:numFmt w:val="bullet"/>
      <w:lvlText w:val="•"/>
      <w:lvlJc w:val="left"/>
      <w:pPr>
        <w:ind w:left="2600" w:hanging="224"/>
      </w:pPr>
      <w:rPr>
        <w:rFonts w:hint="default"/>
        <w:lang w:val="it-IT" w:eastAsia="en-US" w:bidi="ar-SA"/>
      </w:rPr>
    </w:lvl>
    <w:lvl w:ilvl="3" w:tplc="9586C8A6">
      <w:numFmt w:val="bullet"/>
      <w:lvlText w:val="•"/>
      <w:lvlJc w:val="left"/>
      <w:pPr>
        <w:ind w:left="3610" w:hanging="224"/>
      </w:pPr>
      <w:rPr>
        <w:rFonts w:hint="default"/>
        <w:lang w:val="it-IT" w:eastAsia="en-US" w:bidi="ar-SA"/>
      </w:rPr>
    </w:lvl>
    <w:lvl w:ilvl="4" w:tplc="214A6560">
      <w:numFmt w:val="bullet"/>
      <w:lvlText w:val="•"/>
      <w:lvlJc w:val="left"/>
      <w:pPr>
        <w:ind w:left="4620" w:hanging="224"/>
      </w:pPr>
      <w:rPr>
        <w:rFonts w:hint="default"/>
        <w:lang w:val="it-IT" w:eastAsia="en-US" w:bidi="ar-SA"/>
      </w:rPr>
    </w:lvl>
    <w:lvl w:ilvl="5" w:tplc="9C5CFBAE">
      <w:numFmt w:val="bullet"/>
      <w:lvlText w:val="•"/>
      <w:lvlJc w:val="left"/>
      <w:pPr>
        <w:ind w:left="5630" w:hanging="224"/>
      </w:pPr>
      <w:rPr>
        <w:rFonts w:hint="default"/>
        <w:lang w:val="it-IT" w:eastAsia="en-US" w:bidi="ar-SA"/>
      </w:rPr>
    </w:lvl>
    <w:lvl w:ilvl="6" w:tplc="0D109C3A">
      <w:numFmt w:val="bullet"/>
      <w:lvlText w:val="•"/>
      <w:lvlJc w:val="left"/>
      <w:pPr>
        <w:ind w:left="6640" w:hanging="224"/>
      </w:pPr>
      <w:rPr>
        <w:rFonts w:hint="default"/>
        <w:lang w:val="it-IT" w:eastAsia="en-US" w:bidi="ar-SA"/>
      </w:rPr>
    </w:lvl>
    <w:lvl w:ilvl="7" w:tplc="0AB2D474">
      <w:numFmt w:val="bullet"/>
      <w:lvlText w:val="•"/>
      <w:lvlJc w:val="left"/>
      <w:pPr>
        <w:ind w:left="7650" w:hanging="224"/>
      </w:pPr>
      <w:rPr>
        <w:rFonts w:hint="default"/>
        <w:lang w:val="it-IT" w:eastAsia="en-US" w:bidi="ar-SA"/>
      </w:rPr>
    </w:lvl>
    <w:lvl w:ilvl="8" w:tplc="0AEEB9D8">
      <w:numFmt w:val="bullet"/>
      <w:lvlText w:val="•"/>
      <w:lvlJc w:val="left"/>
      <w:pPr>
        <w:ind w:left="8660" w:hanging="224"/>
      </w:pPr>
      <w:rPr>
        <w:rFonts w:hint="default"/>
        <w:lang w:val="it-IT" w:eastAsia="en-US" w:bidi="ar-SA"/>
      </w:rPr>
    </w:lvl>
  </w:abstractNum>
  <w:abstractNum w:abstractNumId="8">
    <w:nsid w:val="7F3C76A5"/>
    <w:multiLevelType w:val="hybridMultilevel"/>
    <w:tmpl w:val="B4CED1CE"/>
    <w:lvl w:ilvl="0" w:tplc="78A24E2E">
      <w:start w:val="6"/>
      <w:numFmt w:val="decimal"/>
      <w:lvlText w:val="%1"/>
      <w:lvlJc w:val="left"/>
      <w:pPr>
        <w:ind w:left="1058" w:hanging="706"/>
        <w:jc w:val="left"/>
      </w:pPr>
      <w:rPr>
        <w:rFonts w:ascii="Times New Roman" w:eastAsia="Times New Roman" w:hAnsi="Times New Roman" w:cs="Times New Roman" w:hint="default"/>
        <w:b/>
        <w:bCs/>
        <w:w w:val="95"/>
        <w:sz w:val="20"/>
        <w:szCs w:val="20"/>
        <w:lang w:val="it-IT" w:eastAsia="en-US" w:bidi="ar-SA"/>
      </w:rPr>
    </w:lvl>
    <w:lvl w:ilvl="1" w:tplc="B622B08E">
      <w:numFmt w:val="bullet"/>
      <w:lvlText w:val=""/>
      <w:lvlJc w:val="left"/>
      <w:pPr>
        <w:ind w:left="1204" w:hanging="147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A356BC1C">
      <w:numFmt w:val="bullet"/>
      <w:lvlText w:val="•"/>
      <w:lvlJc w:val="left"/>
      <w:pPr>
        <w:ind w:left="2253" w:hanging="147"/>
      </w:pPr>
      <w:rPr>
        <w:rFonts w:hint="default"/>
        <w:lang w:val="it-IT" w:eastAsia="en-US" w:bidi="ar-SA"/>
      </w:rPr>
    </w:lvl>
    <w:lvl w:ilvl="3" w:tplc="F99805EC">
      <w:numFmt w:val="bullet"/>
      <w:lvlText w:val="•"/>
      <w:lvlJc w:val="left"/>
      <w:pPr>
        <w:ind w:left="3306" w:hanging="147"/>
      </w:pPr>
      <w:rPr>
        <w:rFonts w:hint="default"/>
        <w:lang w:val="it-IT" w:eastAsia="en-US" w:bidi="ar-SA"/>
      </w:rPr>
    </w:lvl>
    <w:lvl w:ilvl="4" w:tplc="845E73FA">
      <w:numFmt w:val="bullet"/>
      <w:lvlText w:val="•"/>
      <w:lvlJc w:val="left"/>
      <w:pPr>
        <w:ind w:left="4360" w:hanging="147"/>
      </w:pPr>
      <w:rPr>
        <w:rFonts w:hint="default"/>
        <w:lang w:val="it-IT" w:eastAsia="en-US" w:bidi="ar-SA"/>
      </w:rPr>
    </w:lvl>
    <w:lvl w:ilvl="5" w:tplc="B3C07BD0">
      <w:numFmt w:val="bullet"/>
      <w:lvlText w:val="•"/>
      <w:lvlJc w:val="left"/>
      <w:pPr>
        <w:ind w:left="5413" w:hanging="147"/>
      </w:pPr>
      <w:rPr>
        <w:rFonts w:hint="default"/>
        <w:lang w:val="it-IT" w:eastAsia="en-US" w:bidi="ar-SA"/>
      </w:rPr>
    </w:lvl>
    <w:lvl w:ilvl="6" w:tplc="7AEAC9FC">
      <w:numFmt w:val="bullet"/>
      <w:lvlText w:val="•"/>
      <w:lvlJc w:val="left"/>
      <w:pPr>
        <w:ind w:left="6466" w:hanging="147"/>
      </w:pPr>
      <w:rPr>
        <w:rFonts w:hint="default"/>
        <w:lang w:val="it-IT" w:eastAsia="en-US" w:bidi="ar-SA"/>
      </w:rPr>
    </w:lvl>
    <w:lvl w:ilvl="7" w:tplc="798C6124">
      <w:numFmt w:val="bullet"/>
      <w:lvlText w:val="•"/>
      <w:lvlJc w:val="left"/>
      <w:pPr>
        <w:ind w:left="7520" w:hanging="147"/>
      </w:pPr>
      <w:rPr>
        <w:rFonts w:hint="default"/>
        <w:lang w:val="it-IT" w:eastAsia="en-US" w:bidi="ar-SA"/>
      </w:rPr>
    </w:lvl>
    <w:lvl w:ilvl="8" w:tplc="26C01142">
      <w:numFmt w:val="bullet"/>
      <w:lvlText w:val="•"/>
      <w:lvlJc w:val="left"/>
      <w:pPr>
        <w:ind w:left="8573" w:hanging="147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F33DB"/>
    <w:rsid w:val="00486FB3"/>
    <w:rsid w:val="00874AD7"/>
    <w:rsid w:val="008F33DB"/>
    <w:rsid w:val="0097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6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52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52"/>
    </w:pPr>
  </w:style>
  <w:style w:type="paragraph" w:styleId="Titolo">
    <w:name w:val="Title"/>
    <w:basedOn w:val="Normale"/>
    <w:uiPriority w:val="1"/>
    <w:qFormat/>
    <w:pPr>
      <w:spacing w:before="61" w:line="504" w:lineRule="exact"/>
      <w:ind w:left="662" w:right="748"/>
      <w:jc w:val="center"/>
    </w:pPr>
    <w:rPr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352" w:hanging="1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A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AD7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6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52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52"/>
    </w:pPr>
  </w:style>
  <w:style w:type="paragraph" w:styleId="Titolo">
    <w:name w:val="Title"/>
    <w:basedOn w:val="Normale"/>
    <w:uiPriority w:val="1"/>
    <w:qFormat/>
    <w:pPr>
      <w:spacing w:before="61" w:line="504" w:lineRule="exact"/>
      <w:ind w:left="662" w:right="748"/>
      <w:jc w:val="center"/>
    </w:pPr>
    <w:rPr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352" w:hanging="1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A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AD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PIANO OPERATIVO PER LA GESTIONE DEI CONCORSI_COMUNE DI CARLOFORTE</vt:lpstr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PIANO OPERATIVO PER LA GESTIONE DEI CONCORSI_COMUNE DI CARLOFORTE</dc:title>
  <dc:creator>studi</dc:creator>
  <cp:lastModifiedBy>Simeone Maria</cp:lastModifiedBy>
  <cp:revision>2</cp:revision>
  <dcterms:created xsi:type="dcterms:W3CDTF">2022-11-14T12:55:00Z</dcterms:created>
  <dcterms:modified xsi:type="dcterms:W3CDTF">2022-11-14T12:55:00Z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2022-11-14T00:00:00Z</vt:filetime>
  </property>
</Properties>
</file>